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968"/>
        <w:gridCol w:w="1082"/>
        <w:gridCol w:w="1226"/>
        <w:gridCol w:w="854"/>
        <w:gridCol w:w="1497"/>
        <w:gridCol w:w="1364"/>
        <w:gridCol w:w="872"/>
        <w:gridCol w:w="622"/>
      </w:tblGrid>
      <w:tr w:rsidR="0031134B" w:rsidRPr="00FC72B7" w:rsidTr="00F37079">
        <w:trPr>
          <w:gridAfter w:val="1"/>
          <w:wAfter w:w="628" w:type="dxa"/>
          <w:jc w:val="center"/>
        </w:trPr>
        <w:tc>
          <w:tcPr>
            <w:tcW w:w="4657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1134B" w:rsidRDefault="0031134B" w:rsidP="0031134B">
            <w:pPr>
              <w:ind w:left="2880"/>
              <w:rPr>
                <w:lang w:val="ro-RO"/>
              </w:rPr>
            </w:pPr>
          </w:p>
          <w:p w:rsidR="0031134B" w:rsidRPr="00A31AFC" w:rsidRDefault="0031134B" w:rsidP="0031134B">
            <w:pPr>
              <w:ind w:left="2880"/>
              <w:jc w:val="right"/>
              <w:rPr>
                <w:sz w:val="24"/>
                <w:szCs w:val="24"/>
                <w:lang w:val="ro-RO"/>
              </w:rPr>
            </w:pPr>
            <w:r w:rsidRPr="00A31AFC">
              <w:rPr>
                <w:sz w:val="24"/>
                <w:szCs w:val="24"/>
                <w:lang w:val="ro-RO"/>
              </w:rPr>
              <w:t>Anexa nr.3</w:t>
            </w:r>
          </w:p>
          <w:p w:rsidR="0031134B" w:rsidRDefault="0031134B" w:rsidP="0031134B">
            <w:pPr>
              <w:ind w:left="2880"/>
              <w:jc w:val="right"/>
              <w:rPr>
                <w:sz w:val="24"/>
                <w:szCs w:val="24"/>
                <w:lang w:val="ro-RO"/>
              </w:rPr>
            </w:pPr>
            <w:r w:rsidRPr="00A31AFC">
              <w:rPr>
                <w:sz w:val="24"/>
                <w:szCs w:val="24"/>
                <w:lang w:val="ro-RO"/>
              </w:rPr>
              <w:t xml:space="preserve">la Regulamentul cu privire laRegistrul unic </w:t>
            </w:r>
          </w:p>
          <w:p w:rsidR="0031134B" w:rsidRPr="00A31AFC" w:rsidRDefault="0031134B" w:rsidP="0031134B">
            <w:pPr>
              <w:ind w:left="2880"/>
              <w:jc w:val="right"/>
              <w:rPr>
                <w:sz w:val="24"/>
                <w:szCs w:val="24"/>
                <w:lang w:val="ro-RO"/>
              </w:rPr>
            </w:pPr>
            <w:r w:rsidRPr="00A31AFC">
              <w:rPr>
                <w:sz w:val="24"/>
                <w:szCs w:val="24"/>
                <w:lang w:val="ro-RO"/>
              </w:rPr>
              <w:t>al echipamentelor de casă și de control</w:t>
            </w:r>
          </w:p>
          <w:p w:rsidR="0031134B" w:rsidRPr="00FC72B7" w:rsidRDefault="0031134B" w:rsidP="00F37079">
            <w:pPr>
              <w:ind w:firstLine="567"/>
              <w:jc w:val="right"/>
              <w:rPr>
                <w:lang w:val="ro-RO"/>
              </w:rPr>
            </w:pPr>
            <w:r w:rsidRPr="00FC72B7">
              <w:rPr>
                <w:lang w:val="ro-RO"/>
              </w:rPr>
              <w:t> </w:t>
            </w:r>
          </w:p>
          <w:p w:rsidR="0031134B" w:rsidRPr="00FC72B7" w:rsidRDefault="0031134B" w:rsidP="00F37079">
            <w:pPr>
              <w:jc w:val="center"/>
              <w:rPr>
                <w:b/>
                <w:bCs/>
                <w:lang w:val="ro-RO"/>
              </w:rPr>
            </w:pPr>
            <w:r w:rsidRPr="00FC72B7">
              <w:rPr>
                <w:b/>
                <w:bCs/>
                <w:lang w:val="ro-RO"/>
              </w:rPr>
              <w:t xml:space="preserve">Registrul unic al echipamentelor de casă </w:t>
            </w:r>
            <w:r>
              <w:rPr>
                <w:b/>
                <w:bCs/>
                <w:lang w:val="ro-RO"/>
              </w:rPr>
              <w:t>ș</w:t>
            </w:r>
            <w:r w:rsidRPr="00FC72B7">
              <w:rPr>
                <w:b/>
                <w:bCs/>
                <w:lang w:val="ro-RO"/>
              </w:rPr>
              <w:t>i de control</w:t>
            </w:r>
          </w:p>
          <w:p w:rsidR="0031134B" w:rsidRPr="00FC72B7" w:rsidRDefault="0031134B" w:rsidP="00F37079">
            <w:pPr>
              <w:jc w:val="center"/>
              <w:rPr>
                <w:lang w:val="ro-RO"/>
              </w:rPr>
            </w:pPr>
          </w:p>
        </w:tc>
      </w:tr>
      <w:tr w:rsidR="0031134B" w:rsidRPr="00A31AFC" w:rsidTr="00F37079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1134B" w:rsidRPr="00A31AFC" w:rsidRDefault="0031134B" w:rsidP="00F37079">
            <w:pPr>
              <w:ind w:firstLine="0"/>
              <w:jc w:val="left"/>
              <w:rPr>
                <w:b/>
                <w:bCs/>
                <w:sz w:val="22"/>
                <w:szCs w:val="22"/>
                <w:lang w:val="ro-RO"/>
              </w:rPr>
            </w:pPr>
            <w:r w:rsidRPr="00A31AFC">
              <w:rPr>
                <w:b/>
                <w:bCs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1134B" w:rsidRDefault="0031134B" w:rsidP="00F37079">
            <w:pPr>
              <w:ind w:hanging="6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31AFC">
              <w:rPr>
                <w:b/>
                <w:bCs/>
                <w:sz w:val="22"/>
                <w:szCs w:val="22"/>
                <w:lang w:val="ro-RO"/>
              </w:rPr>
              <w:t>Producă</w:t>
            </w:r>
          </w:p>
          <w:p w:rsidR="0031134B" w:rsidRPr="00A31AFC" w:rsidRDefault="0031134B" w:rsidP="00F37079">
            <w:pPr>
              <w:ind w:hanging="6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31AFC">
              <w:rPr>
                <w:b/>
                <w:bCs/>
                <w:sz w:val="22"/>
                <w:szCs w:val="22"/>
                <w:lang w:val="ro-RO"/>
              </w:rPr>
              <w:t xml:space="preserve">torul ECC </w:t>
            </w:r>
          </w:p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31AFC">
              <w:rPr>
                <w:b/>
                <w:bCs/>
                <w:sz w:val="22"/>
                <w:szCs w:val="22"/>
                <w:lang w:val="ro-RO"/>
              </w:rPr>
              <w:t>(firma, țara)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1134B" w:rsidRDefault="0031134B" w:rsidP="00F37079">
            <w:pPr>
              <w:ind w:hanging="6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31AFC">
              <w:rPr>
                <w:b/>
                <w:bCs/>
                <w:sz w:val="22"/>
                <w:szCs w:val="22"/>
                <w:lang w:val="ro-RO"/>
              </w:rPr>
              <w:t>Codul de înregistra</w:t>
            </w:r>
          </w:p>
          <w:p w:rsidR="0031134B" w:rsidRPr="00A31AFC" w:rsidRDefault="0031134B" w:rsidP="00F37079">
            <w:pPr>
              <w:ind w:hanging="6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31AFC">
              <w:rPr>
                <w:b/>
                <w:bCs/>
                <w:sz w:val="22"/>
                <w:szCs w:val="22"/>
                <w:lang w:val="ro-RO"/>
              </w:rPr>
              <w:t>re al ECC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31AFC">
              <w:rPr>
                <w:b/>
                <w:bCs/>
                <w:sz w:val="22"/>
                <w:szCs w:val="22"/>
                <w:lang w:val="ro-RO"/>
              </w:rPr>
              <w:t>Data includerii, numărul și data deciziei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31AFC">
              <w:rPr>
                <w:b/>
                <w:bCs/>
                <w:sz w:val="22"/>
                <w:szCs w:val="22"/>
                <w:lang w:val="ro-RO"/>
              </w:rPr>
              <w:t>Sfera de aplicare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31AFC">
              <w:rPr>
                <w:b/>
                <w:bCs/>
                <w:sz w:val="22"/>
                <w:szCs w:val="22"/>
                <w:lang w:val="ro-RO"/>
              </w:rPr>
              <w:t>Solicitantul-furnizor (distribuitorul exclusiv) al ECC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31AFC">
              <w:rPr>
                <w:b/>
                <w:bCs/>
                <w:sz w:val="22"/>
                <w:szCs w:val="22"/>
                <w:lang w:val="ro-RO"/>
              </w:rPr>
              <w:t>Data excluderii,</w:t>
            </w:r>
          </w:p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31AFC">
              <w:rPr>
                <w:b/>
                <w:bCs/>
                <w:sz w:val="22"/>
                <w:szCs w:val="22"/>
                <w:lang w:val="ro-RO"/>
              </w:rPr>
              <w:t>numărul și data deciziei</w:t>
            </w:r>
          </w:p>
        </w:tc>
        <w:tc>
          <w:tcPr>
            <w:tcW w:w="8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A31AFC">
              <w:rPr>
                <w:b/>
                <w:bCs/>
                <w:sz w:val="22"/>
                <w:szCs w:val="22"/>
                <w:lang w:val="ro-RO"/>
              </w:rPr>
              <w:t xml:space="preserve">Termenul-limită de utilizare </w:t>
            </w:r>
          </w:p>
        </w:tc>
      </w:tr>
      <w:tr w:rsidR="0031134B" w:rsidRPr="00A31AFC" w:rsidTr="00F37079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A31AFC">
              <w:rPr>
                <w:b/>
                <w:bCs/>
                <w:sz w:val="24"/>
                <w:szCs w:val="24"/>
                <w:lang w:val="ro-RO"/>
              </w:rPr>
              <w:t xml:space="preserve">1 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6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7</w:t>
            </w:r>
          </w:p>
        </w:tc>
        <w:tc>
          <w:tcPr>
            <w:tcW w:w="8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1134B" w:rsidRPr="00A31AFC" w:rsidRDefault="0031134B" w:rsidP="00F37079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8</w:t>
            </w:r>
          </w:p>
        </w:tc>
      </w:tr>
      <w:tr w:rsidR="0031134B" w:rsidRPr="00FC72B7" w:rsidTr="00F37079">
        <w:trPr>
          <w:jc w:val="center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1134B" w:rsidRPr="00FC72B7" w:rsidRDefault="0031134B" w:rsidP="00F3707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1134B" w:rsidRPr="00FC72B7" w:rsidRDefault="0031134B" w:rsidP="00F3707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1134B" w:rsidRPr="00FC72B7" w:rsidRDefault="0031134B" w:rsidP="00F3707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1134B" w:rsidRPr="00FC72B7" w:rsidRDefault="0031134B" w:rsidP="00F3707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1134B" w:rsidRPr="00FC72B7" w:rsidRDefault="0031134B" w:rsidP="00F3707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4B" w:rsidRPr="00FC72B7" w:rsidRDefault="0031134B" w:rsidP="00F3707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34B" w:rsidRPr="00FC72B7" w:rsidRDefault="0031134B" w:rsidP="00F3707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1134B" w:rsidRPr="00FC72B7" w:rsidRDefault="0031134B" w:rsidP="00F37079">
            <w:pPr>
              <w:jc w:val="center"/>
              <w:rPr>
                <w:b/>
                <w:bCs/>
                <w:lang w:val="ro-RO"/>
              </w:rPr>
            </w:pPr>
          </w:p>
        </w:tc>
      </w:tr>
    </w:tbl>
    <w:p w:rsidR="00B00B24" w:rsidRDefault="00B00B24"/>
    <w:sectPr w:rsidR="00B00B24" w:rsidSect="003113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31134B"/>
    <w:rsid w:val="00224C5D"/>
    <w:rsid w:val="0031134B"/>
    <w:rsid w:val="00590B64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2019-03-15T11:29:00Z</dcterms:created>
  <dcterms:modified xsi:type="dcterms:W3CDTF">2019-03-15T11:29:00Z</dcterms:modified>
</cp:coreProperties>
</file>